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86DC" w14:textId="6B089C81" w:rsidR="009F4CC5" w:rsidRPr="00776F8E" w:rsidRDefault="009F4CC5" w:rsidP="002101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1</w:t>
      </w:r>
    </w:p>
    <w:p w14:paraId="465573D6" w14:textId="77777777" w:rsidR="009F4CC5" w:rsidRPr="009F4CC5" w:rsidRDefault="009F4CC5" w:rsidP="009F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B174B" w14:textId="0020E5CE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596B76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14:paraId="20096041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proofErr w:type="gramStart"/>
      <w:r w:rsidRPr="00596B76">
        <w:rPr>
          <w:rFonts w:ascii="Times New Roman" w:eastAsia="Times New Roman" w:hAnsi="Times New Roman" w:cs="Times New Roman"/>
          <w:lang w:eastAsia="ru-RU"/>
        </w:rPr>
        <w:t>детей</w:t>
      </w:r>
      <w:proofErr w:type="gramEnd"/>
      <w:r w:rsidRPr="00596B76">
        <w:rPr>
          <w:rFonts w:ascii="Times New Roman" w:eastAsia="Times New Roman" w:hAnsi="Times New Roman" w:cs="Times New Roman"/>
          <w:lang w:eastAsia="ru-RU"/>
        </w:rPr>
        <w:t xml:space="preserve"> и молодежи и их оздоровления</w:t>
      </w:r>
    </w:p>
    <w:p w14:paraId="22BE6672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администрации Петродворцового района</w:t>
      </w:r>
    </w:p>
    <w:p w14:paraId="7D6CEC2A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Санкт-Петербурга</w:t>
      </w:r>
    </w:p>
    <w:p w14:paraId="56AD15C5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_______________________________</w:t>
      </w:r>
    </w:p>
    <w:p w14:paraId="492912FD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_______________________________,</w:t>
      </w:r>
    </w:p>
    <w:p w14:paraId="47CA4761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36213B6A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33F12FEB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46C81F1D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                                           </w:t>
      </w:r>
    </w:p>
    <w:p w14:paraId="065E8616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14:paraId="734AB8B4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149CD2DF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жительства)</w:t>
      </w:r>
    </w:p>
    <w:p w14:paraId="5F5263B1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76C75D5B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59556704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14:paraId="3C5DE124" w14:textId="77777777"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"/>
        <w:gridCol w:w="570"/>
        <w:gridCol w:w="285"/>
        <w:gridCol w:w="555"/>
        <w:gridCol w:w="195"/>
        <w:gridCol w:w="375"/>
        <w:gridCol w:w="270"/>
        <w:gridCol w:w="615"/>
        <w:gridCol w:w="390"/>
        <w:gridCol w:w="225"/>
        <w:gridCol w:w="60"/>
        <w:gridCol w:w="135"/>
        <w:gridCol w:w="150"/>
        <w:gridCol w:w="270"/>
        <w:gridCol w:w="285"/>
        <w:gridCol w:w="990"/>
        <w:gridCol w:w="435"/>
        <w:gridCol w:w="270"/>
        <w:gridCol w:w="150"/>
        <w:gridCol w:w="135"/>
        <w:gridCol w:w="1425"/>
        <w:gridCol w:w="990"/>
        <w:gridCol w:w="255"/>
      </w:tblGrid>
      <w:tr w:rsidR="000D4988" w:rsidRPr="000D4988" w14:paraId="2C36788F" w14:textId="77777777" w:rsidTr="000D4988">
        <w:trPr>
          <w:trHeight w:val="409"/>
        </w:trPr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0ACF4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28183B" w14:textId="6ACBE2BB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Заявление о предоставлении путевки (путевок) в организацию (организации) отдыха детей и молодежи и их оздоровления</w:t>
            </w:r>
          </w:p>
        </w:tc>
      </w:tr>
      <w:tr w:rsidR="000D4988" w:rsidRPr="000D4988" w14:paraId="56767FBB" w14:textId="77777777" w:rsidTr="000D4988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B1BCE" w14:textId="7983AA21" w:rsidR="000D4988" w:rsidRPr="00A756BE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Прошу предоставить дополнительную меру социальной поддержки в сфере организации отдыха детей </w:t>
            </w:r>
            <w:r w:rsidR="00725491"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</w:t>
            </w:r>
            <w:r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молодежи и их оздоровления для несовершеннолетнего </w:t>
            </w:r>
          </w:p>
        </w:tc>
      </w:tr>
      <w:tr w:rsidR="000D4988" w:rsidRPr="000D4988" w14:paraId="2CFAF44C" w14:textId="77777777" w:rsidTr="000D4988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F173B" w14:textId="51D374E3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</w:tc>
      </w:tr>
      <w:tr w:rsidR="000D4988" w:rsidRPr="000D4988" w14:paraId="4DEC47C4" w14:textId="77777777" w:rsidTr="00725491">
        <w:trPr>
          <w:trHeight w:val="26"/>
        </w:trPr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66C3D" w14:textId="620BCB50" w:rsidR="00725491" w:rsidRDefault="00725491" w:rsidP="00725491">
            <w:pPr>
              <w:widowControl w:val="0"/>
              <w:tabs>
                <w:tab w:val="left" w:pos="225"/>
                <w:tab w:val="center" w:pos="462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1EF8E816" w14:textId="4B22ADAC" w:rsidR="000D4988" w:rsidRPr="000D4988" w:rsidRDefault="000D4988" w:rsidP="00725491">
            <w:pPr>
              <w:widowControl w:val="0"/>
              <w:tabs>
                <w:tab w:val="left" w:pos="225"/>
                <w:tab w:val="center" w:pos="462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льготная категория ребенка)</w:t>
            </w:r>
          </w:p>
        </w:tc>
      </w:tr>
      <w:tr w:rsidR="000D4988" w:rsidRPr="000D4988" w14:paraId="72EED3C8" w14:textId="77777777" w:rsidTr="00725491">
        <w:trPr>
          <w:trHeight w:val="200"/>
        </w:trPr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7C0A4" w14:textId="77777777" w:rsid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  <w:r w:rsidRPr="0072549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0CC199" wp14:editId="311D07A4">
                  <wp:extent cx="857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5B49E" w14:textId="2B064BB1" w:rsidR="00DD6071" w:rsidRPr="00725491" w:rsidRDefault="00DD607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0D4988" w:rsidRPr="000D4988" w14:paraId="18070B0B" w14:textId="77777777" w:rsidTr="00725491">
        <w:trPr>
          <w:trHeight w:val="2317"/>
        </w:trPr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2D111" w14:textId="6D336A7A" w:rsidR="000D4988" w:rsidRPr="00725491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    </w:t>
            </w:r>
            <w:r w:rsidRPr="000D498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6C0D7C" wp14:editId="54EB9802">
                  <wp:extent cx="8572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"kodeks://link/d?nd=351986893&amp;point=mark=0000000000000000000000000000000000000000000000000064S0IJ"\o"’’О дополнительных мерах социальной поддержки отдельных категорий лиц в связи с проведением ...’’</w:instrText>
            </w:r>
          </w:p>
          <w:p w14:paraId="739B4C32" w14:textId="77777777" w:rsidR="000D4988" w:rsidRPr="00725491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Постановление Правительства Санкт-Петербурга от 10.10.2022 N 928</w:instrText>
            </w:r>
          </w:p>
          <w:p w14:paraId="3C7DE1F9" w14:textId="77777777" w:rsid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документа (действ. c 01.01.2025)"</w:instrTex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proofErr w:type="gramStart"/>
            <w:r w:rsidRPr="00725491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  <w:proofErr w:type="gramEnd"/>
            <w:r w:rsidRPr="00725491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Санкт-Петербурга от 10.10.2022 N 928 "О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4452D743" w14:textId="77777777" w:rsid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A297DB" w14:textId="77777777" w:rsidR="00725491" w:rsidRDefault="00725491" w:rsidP="00725491">
            <w:pPr>
              <w:widowControl w:val="0"/>
              <w:tabs>
                <w:tab w:val="left" w:pos="225"/>
                <w:tab w:val="center" w:pos="462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27C6FDE5" w14:textId="59DCCCDD" w:rsidR="000D4988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0D4988" w:rsidRPr="000D4988" w14:paraId="2ABDFFCD" w14:textId="77777777" w:rsidTr="00200FDD">
        <w:trPr>
          <w:trHeight w:val="106"/>
        </w:trPr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0B283" w14:textId="77777777" w:rsidR="000D4988" w:rsidRPr="00725491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D1120" w14:textId="10945E7C" w:rsidR="000D4988" w:rsidRPr="00725491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6C1AF" w14:textId="77777777" w:rsidR="000D4988" w:rsidRPr="00725491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СНИЛС (при наличии) </w:t>
            </w:r>
          </w:p>
        </w:tc>
        <w:tc>
          <w:tcPr>
            <w:tcW w:w="32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10DE0" w14:textId="26F97D36" w:rsidR="000D4988" w:rsidRPr="00725491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200FDD" w:rsidRPr="000D4988" w14:paraId="7373D649" w14:textId="77777777" w:rsidTr="00200FDD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3A621" w14:textId="47D20ADF" w:rsidR="00200FDD" w:rsidRPr="00725491" w:rsidRDefault="00200FDD" w:rsidP="00200F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паспорта</w: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92345" w14:textId="7D2EF65F" w:rsidR="00200FDD" w:rsidRPr="00725491" w:rsidRDefault="00200FDD" w:rsidP="00200F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ADB65" w14:textId="0B0E787F" w:rsidR="00200FDD" w:rsidRPr="00725491" w:rsidRDefault="001811CA" w:rsidP="001811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  <w:r w:rsidR="00200FDD"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FDD" w:rsidRPr="001811C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F768D" w14:textId="199DD0EE" w:rsidR="00200FDD" w:rsidRPr="00725491" w:rsidRDefault="00200FDD" w:rsidP="00200FDD">
            <w:pPr>
              <w:widowControl w:val="0"/>
              <w:autoSpaceDE w:val="0"/>
              <w:autoSpaceDN w:val="0"/>
              <w:spacing w:after="0" w:line="240" w:lineRule="auto"/>
              <w:ind w:firstLine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0D4988" w:rsidRPr="000D4988" w14:paraId="78684D7A" w14:textId="77777777" w:rsidTr="00200FDD">
        <w:tc>
          <w:tcPr>
            <w:tcW w:w="649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04148" w14:textId="77777777" w:rsidR="000D4988" w:rsidRPr="00725491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родства с ребенком, в отношении которого подается заявление 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53E00" w14:textId="5E447BF5" w:rsidR="000D4988" w:rsidRPr="00725491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</w:tr>
      <w:tr w:rsidR="000D4988" w:rsidRPr="000D4988" w14:paraId="165B05C6" w14:textId="77777777" w:rsidTr="0072549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EDB2B" w14:textId="77777777" w:rsidR="000D4988" w:rsidRPr="00A756BE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виде предоставления путевки (путевок) в организацию отдыха детей и молодежи и их оздоровления на желаемый(</w:t>
            </w:r>
            <w:proofErr w:type="spellStart"/>
            <w:r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период(ы): </w:t>
            </w:r>
          </w:p>
        </w:tc>
      </w:tr>
      <w:tr w:rsidR="000D4988" w:rsidRPr="000D4988" w14:paraId="4E47C7CC" w14:textId="77777777" w:rsidTr="00725491"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52EFF" w14:textId="0A94FD72" w:rsidR="000D4988" w:rsidRPr="000D4988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8B685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смену; на территории 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EC38A" w14:textId="10CBB677" w:rsidR="000D4988" w:rsidRPr="000D4988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059F4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725491" w:rsidRPr="000D4988" w14:paraId="42C5859D" w14:textId="77777777" w:rsidTr="00725491"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3D782" w14:textId="779292F8" w:rsidR="00725491" w:rsidRPr="000D4988" w:rsidRDefault="00725491" w:rsidP="00A756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="00A75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="0020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F8112" w14:textId="5C33E3AF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смену; на территории 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790A4" w14:textId="4DB29D72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4BC37" w14:textId="68268C54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725491" w:rsidRPr="000D4988" w14:paraId="7BB65042" w14:textId="77777777" w:rsidTr="00725491"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85DEF" w14:textId="29E2532D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856F7" w14:textId="3CCE5360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смену; на территории 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D23F6" w14:textId="526153D4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9733A" w14:textId="112341BD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</w:p>
        </w:tc>
      </w:tr>
      <w:tr w:rsidR="00725491" w:rsidRPr="000D4988" w14:paraId="1552F037" w14:textId="77777777" w:rsidTr="00725491"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6F8B0" w14:textId="109DBB44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22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F6ACD" w14:textId="5DB8AB25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смену; на территории 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125C5" w14:textId="108AA494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29C34" w14:textId="77777777" w:rsidR="00725491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B8F250B" w14:textId="77777777" w:rsidR="00DD6071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8D1300" w14:textId="77777777" w:rsidR="00DD6071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1ED884" w14:textId="77777777" w:rsidR="00DD6071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26520FD" w14:textId="77777777" w:rsidR="00DD6071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CAF4600" w14:textId="77777777" w:rsidR="00DD6071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72D49B" w14:textId="726DDD83" w:rsidR="00DD6071" w:rsidRPr="000D4988" w:rsidRDefault="00DD607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4988" w:rsidRPr="000D4988" w14:paraId="02DA3792" w14:textId="77777777" w:rsidTr="0072549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6DA1B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 заявлению прилагаются следующие документы: </w:t>
            </w:r>
          </w:p>
        </w:tc>
      </w:tr>
      <w:tr w:rsidR="000D4988" w:rsidRPr="000D4988" w14:paraId="7A8FC181" w14:textId="77777777" w:rsidTr="0072549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295F6" w14:textId="2D23E597" w:rsidR="000D4988" w:rsidRPr="000D4988" w:rsidRDefault="0072549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725491" w:rsidRPr="000D4988" w14:paraId="1A0A370E" w14:textId="77777777" w:rsidTr="0072549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F591A" w14:textId="1AB88010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725491" w:rsidRPr="000D4988" w14:paraId="27D22C55" w14:textId="77777777" w:rsidTr="00A756BE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ECA43" w14:textId="3315B730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725491" w:rsidRPr="000D4988" w14:paraId="7D2AE8B5" w14:textId="77777777" w:rsidTr="0072549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B7100" w14:textId="632169F4" w:rsidR="00725491" w:rsidRPr="000D4988" w:rsidRDefault="00725491" w:rsidP="00725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  <w:tr w:rsidR="000D4988" w:rsidRPr="000D4988" w14:paraId="7F82786F" w14:textId="77777777" w:rsidTr="00DD607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DB0BF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 </w:t>
            </w:r>
          </w:p>
        </w:tc>
      </w:tr>
      <w:tr w:rsidR="000D4988" w:rsidRPr="000D4988" w14:paraId="1845A5A3" w14:textId="77777777" w:rsidTr="00DD6071"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312C4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порядком предоставления услуги ознакомлен(а) 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3BED9" w14:textId="6CE2896B" w:rsidR="000D4988" w:rsidRPr="000D4988" w:rsidRDefault="00A756BE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_________________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D55E9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0D4988" w:rsidRPr="000D4988" w14:paraId="581AFC27" w14:textId="77777777" w:rsidTr="00DD607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EF76D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6FBAC" w14:textId="3E9A186E" w:rsidR="000D4988" w:rsidRPr="000D4988" w:rsidRDefault="00DD607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1BEB2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D5188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DC850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AAA36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0AAEB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9AFEC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EAD33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76DC4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4988" w:rsidRPr="000D4988" w14:paraId="260A35FB" w14:textId="77777777" w:rsidTr="00DD6071">
        <w:tc>
          <w:tcPr>
            <w:tcW w:w="436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B5948" w14:textId="77777777" w:rsidR="000D4988" w:rsidRDefault="00DD607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14:paraId="1E483910" w14:textId="132DB279" w:rsidR="00DD6071" w:rsidRPr="00DD6071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1ECEF" w14:textId="7B8C44E1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B69A9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48CB2" w14:textId="5511C4AC" w:rsidR="000D4988" w:rsidRDefault="00DD6071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</w:t>
            </w:r>
            <w:r w:rsidR="000D4988" w:rsidRPr="000D4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8015442" w14:textId="2436601B" w:rsidR="00DD6071" w:rsidRPr="00DD6071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0D4988" w:rsidRPr="000D4988" w14:paraId="728D14E5" w14:textId="77777777" w:rsidTr="00DD607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54CB9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решения (уведомления) (нужное указать): </w:t>
            </w:r>
          </w:p>
        </w:tc>
      </w:tr>
      <w:tr w:rsidR="000D4988" w:rsidRPr="000D4988" w14:paraId="75823E90" w14:textId="77777777" w:rsidTr="00DD607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E0FF1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6599B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администрации </w:t>
            </w:r>
          </w:p>
        </w:tc>
        <w:tc>
          <w:tcPr>
            <w:tcW w:w="43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AB5F7" w14:textId="04F5A877" w:rsidR="00DD6071" w:rsidRPr="00200FDD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EA883F8" w14:textId="1A24013A" w:rsidR="000D4988" w:rsidRPr="00200FDD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 подачи заявления)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BBA2D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Санкт-Петербурга; </w:t>
            </w:r>
          </w:p>
        </w:tc>
      </w:tr>
      <w:tr w:rsidR="000D4988" w:rsidRPr="000D4988" w14:paraId="5FF9341E" w14:textId="77777777" w:rsidTr="00DD607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20946" w14:textId="67BF32E7" w:rsidR="000D4988" w:rsidRPr="000D4988" w:rsidRDefault="00200FDD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0C3C7" wp14:editId="2232A69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7620</wp:posOffset>
                      </wp:positionV>
                      <wp:extent cx="209550" cy="1714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4E712" id="Прямоугольник 17" o:spid="_x0000_s1026" style="position:absolute;margin-left:-4.4pt;margin-top:.6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A85CA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Многофункциональном центре </w:t>
            </w:r>
          </w:p>
        </w:tc>
        <w:tc>
          <w:tcPr>
            <w:tcW w:w="31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E9609" w14:textId="0B65066E" w:rsidR="00DD6071" w:rsidRPr="00200FDD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14:paraId="6A4B7B89" w14:textId="2B4EDC45" w:rsidR="000D4988" w:rsidRPr="00200FDD" w:rsidRDefault="00DD6071" w:rsidP="00DD6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 подачи заявления)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F18D9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Санкт-Петербурга </w:t>
            </w:r>
          </w:p>
        </w:tc>
      </w:tr>
      <w:tr w:rsidR="000D4988" w:rsidRPr="000D4988" w14:paraId="1FAC2CCD" w14:textId="77777777" w:rsidTr="00DD6071">
        <w:trPr>
          <w:trHeight w:val="34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14354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0E4F4" w14:textId="27945898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части получения уведомления об отказе в предоставлении путевки</w:t>
            </w:r>
            <w:r w:rsidRPr="00200F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4E0E1D" wp14:editId="3018196E">
                  <wp:extent cx="1047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</w:tc>
      </w:tr>
      <w:tr w:rsidR="000D4988" w:rsidRPr="000D4988" w14:paraId="3E619C26" w14:textId="77777777" w:rsidTr="00DD607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F64E1" w14:textId="18C459AD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DD6071"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A0DCC41" w14:textId="7DB2989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200F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802D9F" wp14:editId="509BA26A">
                  <wp:extent cx="1047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Указанный способ получения уведомления доступен при подаче заявления через Многофункциональный центр. </w:t>
            </w:r>
          </w:p>
        </w:tc>
      </w:tr>
      <w:tr w:rsidR="000D4988" w:rsidRPr="000D4988" w14:paraId="3C499ED6" w14:textId="77777777" w:rsidTr="00DD607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4FF7E" w14:textId="0C2C9AF7" w:rsidR="000D4988" w:rsidRPr="000D4988" w:rsidRDefault="00200FDD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1A623" wp14:editId="3F8F4D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209550" cy="17145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8EE98" id="Прямоугольник 18" o:spid="_x0000_s1026" style="position:absolute;margin-left:.1pt;margin-top:.8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0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A5E8A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электронной форме на Портале государственных и муниципальных услуг Санкт-Петербурга (в части </w:t>
            </w:r>
          </w:p>
        </w:tc>
      </w:tr>
      <w:tr w:rsidR="000D4988" w:rsidRPr="000D4988" w14:paraId="098BE095" w14:textId="77777777" w:rsidTr="00DD607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F5540" w14:textId="77777777" w:rsidR="000D4988" w:rsidRPr="000D4988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66C77" w14:textId="2135D19F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уведомления об отказе в предоставлении путевки</w:t>
            </w:r>
            <w:r w:rsidRPr="00200F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632AB7" wp14:editId="3D487ED0">
                  <wp:extent cx="1047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</w:tc>
      </w:tr>
      <w:tr w:rsidR="000D4988" w:rsidRPr="000D4988" w14:paraId="1FA90691" w14:textId="77777777" w:rsidTr="00DD6071">
        <w:tc>
          <w:tcPr>
            <w:tcW w:w="9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37551" w14:textId="77777777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0F287F51" w14:textId="11D51F0D" w:rsidR="000D4988" w:rsidRPr="00200FDD" w:rsidRDefault="000D4988" w:rsidP="000D49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200F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6A955C" wp14:editId="2E6272A6">
                  <wp:extent cx="1047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Указанный способ получения уведомления доступен при подаче заявления через Многофункциональный центр либо посредством Портала. </w:t>
            </w:r>
          </w:p>
        </w:tc>
      </w:tr>
    </w:tbl>
    <w:p w14:paraId="7185302B" w14:textId="3F6A6784" w:rsidR="00D45E8F" w:rsidRDefault="00200FDD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20D64" wp14:editId="5482027C">
                <wp:simplePos x="0" y="0"/>
                <wp:positionH relativeFrom="column">
                  <wp:posOffset>-19050</wp:posOffset>
                </wp:positionH>
                <wp:positionV relativeFrom="paragraph">
                  <wp:posOffset>-3413760</wp:posOffset>
                </wp:positionV>
                <wp:extent cx="209550" cy="1714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2EEB5" id="Прямоугольник 16" o:spid="_x0000_s1026" style="position:absolute;margin-left:-1.5pt;margin-top:-268.8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" fillcolor="white [3201]" strokecolor="black [3200]" strokeweight="1pt"/>
            </w:pict>
          </mc:Fallback>
        </mc:AlternateContent>
      </w:r>
    </w:p>
    <w:p w14:paraId="1D95DE9B" w14:textId="77777777" w:rsidR="00D45E8F" w:rsidRDefault="00D45E8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39B172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594758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12C826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9B765F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CA04EC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2BAD12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9B757C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F7101C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31B19A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7739F7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F7641E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C88CE5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D1F74B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08EABC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1D61C4" w14:textId="77777777" w:rsidR="00DD6071" w:rsidRDefault="00DD6071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3C681B" w14:textId="77777777" w:rsidR="00DD6071" w:rsidRDefault="00DD6071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72ADBA" w14:textId="77777777" w:rsidR="00DD6071" w:rsidRDefault="00DD6071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221D1E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C3D440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19176A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F0E8B" w14:textId="56CA48FF"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587F6B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587F6B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14:paraId="7CA8D41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и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 xml:space="preserve"> Министерства здравоохранения Российской Федерации от 15.12.2014 N 834н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 xml:space="preserve"> Министерства здравоохранения Российской Федерации от 13.06.2018 N 327н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A50F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свидетельство о рождении, паспорт ребенка или временное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свидетельство о рождении, паспорт ребенка или временное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C30C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278F9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F618C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D21233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51EE0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412510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ED70B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10B0E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42B56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7A35BA0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584813B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Санкт-Петербурга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свидетельство многодетной семьи в Санкт-Петербурге или свидетельства о рождении детей 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и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</w:t>
            </w:r>
            <w:proofErr w:type="gramEnd"/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 xml:space="preserve"> Комитета по здравоохранению от 12.05.2014 N 173-р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), выданная учреждением здравоохранения </w:t>
            </w:r>
          </w:p>
        </w:tc>
      </w:tr>
      <w:tr w:rsidR="006E52A5" w:rsidRPr="00F40FF1" w14:paraId="648E1946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63D9E270" w:rsidR="006E52A5" w:rsidRPr="00D45E8F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gramEnd"/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8FCE263" w14:textId="6135B50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</w:p>
          <w:p w14:paraId="1E5957E8" w14:textId="77777777" w:rsidR="006E52A5" w:rsidRPr="001D258F" w:rsidRDefault="006E52A5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519E52" w14:textId="77777777" w:rsid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5B8A55F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65109F06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49B18F28" w14:textId="77777777"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1BE4970E" w14:textId="77777777" w:rsidR="00837081" w:rsidRDefault="0083708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B83AFBB" w14:textId="77777777" w:rsidR="00837081" w:rsidRPr="00F40FF1" w:rsidRDefault="0083708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5147593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14:paraId="39376D60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</w:t>
      </w:r>
      <w:proofErr w:type="gramEnd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 xml:space="preserve"> N 079/у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</w:t>
      </w:r>
      <w:proofErr w:type="gramEnd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 xml:space="preserve"> Министерства здравоохранения Российской Федерации от 15.12.2014 N 834н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</w:t>
      </w:r>
      <w:proofErr w:type="gramEnd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 xml:space="preserve"> Министерства здравоохранения Российской Федерации от 13.06.2018 N 327н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7309EB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организацию отдыха детей и молодежи и их оздоровления, или справка, выданная центром занятости;</w:t>
      </w:r>
    </w:p>
    <w:p w14:paraId="2FD10D62" w14:textId="07267869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14:paraId="643E55A2" w14:textId="1FC0CDD2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подтверждающих зачисление ребенка, не достигшего возраста 6 лет и 6 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детей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0BEF881F" w14:textId="673D55D5" w:rsidR="00F503C0" w:rsidRPr="00596B76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</w:p>
    <w:p w14:paraId="1E1B93A9" w14:textId="77777777" w:rsidR="001D258F" w:rsidRPr="00596B76" w:rsidRDefault="001D258F" w:rsidP="0074648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FC8374" w14:textId="77777777" w:rsidR="001D258F" w:rsidRDefault="001D258F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52CCFE4" w14:textId="77777777" w:rsidR="00F97C07" w:rsidRDefault="00F97C07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8213937" w14:textId="77777777" w:rsidR="00A34A10" w:rsidRDefault="00A34A10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784ADF" w14:textId="6CE081EF" w:rsidR="00776F8E" w:rsidRDefault="00776F8E" w:rsidP="00776F8E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Приложение № 3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6"/>
        <w:gridCol w:w="845"/>
        <w:gridCol w:w="680"/>
        <w:gridCol w:w="516"/>
        <w:gridCol w:w="227"/>
        <w:gridCol w:w="107"/>
        <w:gridCol w:w="233"/>
        <w:gridCol w:w="1070"/>
        <w:gridCol w:w="340"/>
        <w:gridCol w:w="234"/>
        <w:gridCol w:w="737"/>
        <w:gridCol w:w="732"/>
        <w:gridCol w:w="225"/>
        <w:gridCol w:w="857"/>
        <w:gridCol w:w="334"/>
        <w:gridCol w:w="6"/>
      </w:tblGrid>
      <w:tr w:rsidR="002C77C7" w:rsidRPr="002C77C7" w14:paraId="246CED2F" w14:textId="77777777" w:rsidTr="002C77C7">
        <w:tc>
          <w:tcPr>
            <w:tcW w:w="3969" w:type="dxa"/>
            <w:gridSpan w:val="5"/>
            <w:vMerge w:val="restart"/>
          </w:tcPr>
          <w:p w14:paraId="755540B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hideMark/>
          </w:tcPr>
          <w:p w14:paraId="629FB84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государственного бюджетного образовательного учреждения № _________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_______________________ района Санкт-Петербурга</w:t>
            </w:r>
          </w:p>
        </w:tc>
      </w:tr>
      <w:tr w:rsidR="002C77C7" w:rsidRPr="002C77C7" w14:paraId="7876BC93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1D3EDCF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hideMark/>
          </w:tcPr>
          <w:p w14:paraId="3A56C77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BD1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31B08D2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7E2D58B2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2" w:type="dxa"/>
            <w:gridSpan w:val="10"/>
            <w:hideMark/>
          </w:tcPr>
          <w:p w14:paraId="2CB0AA4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</w:tc>
        <w:tc>
          <w:tcPr>
            <w:tcW w:w="340" w:type="dxa"/>
            <w:gridSpan w:val="2"/>
          </w:tcPr>
          <w:p w14:paraId="1080A11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463F4729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5D24DC6D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1CB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68F2F9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499CFF5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B983D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документа, удостоверяющего личность (паспорт/иное) ___________________________</w:t>
            </w:r>
          </w:p>
          <w:p w14:paraId="6C9C126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Серия____________________________________номер____________________________________</w:t>
            </w:r>
          </w:p>
          <w:p w14:paraId="3A7B0D1A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выдачи______________________________</w:t>
            </w:r>
          </w:p>
          <w:p w14:paraId="1DB278E3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выдан________________________________</w:t>
            </w:r>
          </w:p>
          <w:p w14:paraId="62D4592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заявителя 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</w:t>
            </w:r>
            <w:proofErr w:type="gramStart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наличии)_</w:t>
            </w:r>
            <w:proofErr w:type="gramEnd"/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14:paraId="076D3252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заявителя ________________</w:t>
            </w:r>
          </w:p>
          <w:p w14:paraId="03301EA7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14:paraId="68149C3F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14:paraId="79BB03D6" w14:textId="77777777" w:rsidR="002C77C7" w:rsidRPr="002C77C7" w:rsidRDefault="002C77C7" w:rsidP="002C77C7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2C77C7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</w:t>
            </w:r>
          </w:p>
        </w:tc>
      </w:tr>
      <w:tr w:rsidR="002C77C7" w:rsidRPr="002C77C7" w14:paraId="5BF3FA5F" w14:textId="77777777" w:rsidTr="002C77C7">
        <w:tc>
          <w:tcPr>
            <w:tcW w:w="9071" w:type="dxa"/>
            <w:gridSpan w:val="17"/>
            <w:hideMark/>
          </w:tcPr>
          <w:p w14:paraId="0E22721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65"/>
            <w:bookmarkEnd w:id="0"/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5A7F2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места в лагере дневного пребывания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7C7" w:rsidRPr="002C77C7" w14:paraId="6B0D98A0" w14:textId="77777777" w:rsidTr="002C77C7">
        <w:tc>
          <w:tcPr>
            <w:tcW w:w="9071" w:type="dxa"/>
            <w:gridSpan w:val="17"/>
          </w:tcPr>
          <w:p w14:paraId="39D8FA1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в лагерь дневного пребывания </w:t>
            </w:r>
          </w:p>
          <w:p w14:paraId="53FFD7B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375A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ГБОУ № ___________ ___________________района Санкт-Петербурга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C4556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смену с «____» ___________202___г.  по «____» _____________202___г.   моего ребенка:</w:t>
            </w:r>
          </w:p>
        </w:tc>
      </w:tr>
      <w:tr w:rsidR="002C77C7" w:rsidRPr="002C77C7" w14:paraId="6FC2BDB7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5192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60625C3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F97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ребенка)</w:t>
            </w:r>
          </w:p>
          <w:p w14:paraId="7D11F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9953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ребенка___________________    СНИЛС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744F178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(при наличии)</w:t>
            </w:r>
          </w:p>
          <w:p w14:paraId="1945A19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Категория ________________________________________________________________________</w:t>
            </w:r>
          </w:p>
          <w:p w14:paraId="1F5586F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7421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ребенка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01E509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0DABB1FD" w14:textId="77777777" w:rsidTr="002C77C7">
        <w:trPr>
          <w:trHeight w:val="999"/>
        </w:trPr>
        <w:tc>
          <w:tcPr>
            <w:tcW w:w="9071" w:type="dxa"/>
            <w:gridSpan w:val="17"/>
            <w:hideMark/>
          </w:tcPr>
          <w:p w14:paraId="64E3AE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операции либо </w:t>
            </w:r>
            <w:proofErr w:type="gramStart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  на</w:t>
            </w:r>
            <w:proofErr w:type="gramEnd"/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военную службу по мобилизации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&lt;1</w:t>
            </w:r>
          </w:p>
        </w:tc>
      </w:tr>
      <w:tr w:rsidR="002C77C7" w:rsidRPr="002C77C7" w14:paraId="0AB25BE0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DFD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212FAF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B59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2C77C7" w:rsidRPr="002C77C7" w14:paraId="0679FA91" w14:textId="77777777" w:rsidTr="002C77C7">
        <w:tc>
          <w:tcPr>
            <w:tcW w:w="1928" w:type="dxa"/>
            <w:gridSpan w:val="2"/>
            <w:hideMark/>
          </w:tcPr>
          <w:p w14:paraId="3D31DF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AACB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6"/>
            <w:hideMark/>
          </w:tcPr>
          <w:p w14:paraId="5AA0F00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506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2124E99" w14:textId="77777777" w:rsidTr="002C77C7">
        <w:tc>
          <w:tcPr>
            <w:tcW w:w="1928" w:type="dxa"/>
            <w:gridSpan w:val="2"/>
            <w:hideMark/>
          </w:tcPr>
          <w:p w14:paraId="108E32F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6009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hideMark/>
          </w:tcPr>
          <w:p w14:paraId="2A91E9B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D0A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53209723" w14:textId="77777777" w:rsidTr="002C77C7">
        <w:tc>
          <w:tcPr>
            <w:tcW w:w="7649" w:type="dxa"/>
            <w:gridSpan w:val="13"/>
            <w:hideMark/>
          </w:tcPr>
          <w:p w14:paraId="635DFD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E0D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32BB6EC1" w14:textId="77777777" w:rsidTr="002C77C7">
        <w:tc>
          <w:tcPr>
            <w:tcW w:w="9071" w:type="dxa"/>
            <w:gridSpan w:val="17"/>
          </w:tcPr>
          <w:p w14:paraId="245308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B3C0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C77C7" w:rsidRPr="002C77C7" w14:paraId="70B6D6F2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A6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D485C82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E5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243BEC0E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DC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820D65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964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464BB85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C7E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8DCF631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77AB0C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2C77C7" w:rsidRPr="002C77C7" w14:paraId="73B4ADFC" w14:textId="77777777" w:rsidTr="002C77C7">
        <w:trPr>
          <w:gridAfter w:val="1"/>
          <w:wAfter w:w="6" w:type="dxa"/>
        </w:trPr>
        <w:tc>
          <w:tcPr>
            <w:tcW w:w="5606" w:type="dxa"/>
            <w:gridSpan w:val="9"/>
            <w:hideMark/>
          </w:tcPr>
          <w:p w14:paraId="4FDDBA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места в лагере дневного пребывания ознакомлен(а)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6E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14:paraId="50CD6BF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6BE7D45D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75839E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5552213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2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67D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7EA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D3E9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подпись</w:t>
            </w:r>
          </w:p>
        </w:tc>
      </w:tr>
      <w:tr w:rsidR="002C77C7" w:rsidRPr="002C77C7" w14:paraId="0580B470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37CAF0FE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8C07D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</w:tcPr>
          <w:p w14:paraId="3A153BC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2897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2C77C7" w:rsidRPr="002C77C7" w14:paraId="77144915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596D91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2C77C7" w:rsidRPr="002C77C7" w14:paraId="2FE6022C" w14:textId="77777777" w:rsidTr="002C77C7">
        <w:trPr>
          <w:gridAfter w:val="14"/>
          <w:wAfter w:w="629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E2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8F96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ГБОУ</w:t>
            </w:r>
          </w:p>
        </w:tc>
      </w:tr>
      <w:tr w:rsidR="002C77C7" w:rsidRPr="002C77C7" w14:paraId="49F510C0" w14:textId="77777777" w:rsidTr="002C77C7">
        <w:trPr>
          <w:gridAfter w:val="7"/>
          <w:wAfter w:w="3125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C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0CE08" w14:textId="77777777" w:rsidR="002C77C7" w:rsidRPr="002C77C7" w:rsidRDefault="002C77C7" w:rsidP="002C77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77C7">
              <w:rPr>
                <w:rFonts w:ascii="Times New Roman" w:eastAsia="Calibri" w:hAnsi="Times New Roman" w:cs="Times New Roman"/>
              </w:rPr>
              <w:t xml:space="preserve">- 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&lt;2&gt;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1643" w:type="dxa"/>
            <w:gridSpan w:val="3"/>
          </w:tcPr>
          <w:p w14:paraId="145CDF7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1B1F4166" w14:textId="77777777" w:rsidTr="002C77C7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4A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2186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электронной форме на Портале «Государственные и муниципальные услуги (функции) в Санкт-Петербурге»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&lt;3&gt;</w:t>
            </w:r>
            <w:r w:rsidRPr="002C77C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</w:t>
            </w:r>
          </w:p>
        </w:tc>
      </w:tr>
    </w:tbl>
    <w:p w14:paraId="191CA3F3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предоставления места в лагере дневного прошу осуществлять (нужное отметить)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&lt;3</w:t>
      </w:r>
      <w:proofErr w:type="gramStart"/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&gt; </w:t>
      </w:r>
      <w:r w:rsidRPr="002C77C7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14:paraId="7ACA5619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 xml:space="preserve">       посредством уведомлений, направленных по электронной почте;</w:t>
      </w:r>
    </w:p>
    <w:p w14:paraId="3F55FF75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СМС-оповещений;</w:t>
      </w:r>
    </w:p>
    <w:p w14:paraId="61360770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70C84F04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8C4BE8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8" w:history="1">
        <w:r w:rsidRPr="002C77C7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мобилизационных мероприятий в период ее проведения».</w:t>
      </w:r>
    </w:p>
    <w:p w14:paraId="5448DC12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почты.</w:t>
      </w:r>
    </w:p>
    <w:p w14:paraId="0A2F81BF" w14:textId="77777777" w:rsidR="002C77C7" w:rsidRPr="002C77C7" w:rsidRDefault="002C77C7" w:rsidP="002C77C7">
      <w:pPr>
        <w:spacing w:line="256" w:lineRule="auto"/>
        <w:rPr>
          <w:rFonts w:ascii="Calibri" w:eastAsia="Calibri" w:hAnsi="Calibri" w:cs="Times New Roman"/>
        </w:rPr>
      </w:pPr>
      <w:r w:rsidRPr="002C77C7">
        <w:rPr>
          <w:rFonts w:ascii="Times New Roman" w:eastAsia="Calibri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посредством Портала «Государственные и муниципальные услуги (функции) в Санкт-Петербурге».</w:t>
      </w:r>
    </w:p>
    <w:p w14:paraId="59AEB867" w14:textId="77777777" w:rsidR="00F97C07" w:rsidRDefault="00F97C07" w:rsidP="00632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4A40BC" w14:textId="77777777" w:rsidR="00F97C07" w:rsidRDefault="00F97C07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97C07" w:rsidSect="00A34A10">
          <w:pgSz w:w="11906" w:h="16838"/>
          <w:pgMar w:top="284" w:right="566" w:bottom="0" w:left="1560" w:header="708" w:footer="708" w:gutter="0"/>
          <w:cols w:space="708"/>
          <w:docGrid w:linePitch="360"/>
        </w:sectPr>
      </w:pPr>
    </w:p>
    <w:p w14:paraId="3F4A72D7" w14:textId="5FD38EAC" w:rsidR="00F97C07" w:rsidRDefault="00F97C07" w:rsidP="00F97C07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Приложение № 4</w:t>
      </w:r>
    </w:p>
    <w:p w14:paraId="676AE4B0" w14:textId="77777777" w:rsidR="00516134" w:rsidRPr="00516134" w:rsidRDefault="00516134" w:rsidP="0051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4259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Адресная программа </w:t>
      </w:r>
    </w:p>
    <w:p w14:paraId="07B373D8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отдыха, оздоровления и занятости детей и молодежи в </w:t>
      </w:r>
      <w:proofErr w:type="spellStart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Петродворцовом</w:t>
      </w:r>
      <w:proofErr w:type="spellEnd"/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районе </w:t>
      </w:r>
    </w:p>
    <w:p w14:paraId="0A6FD25B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Санкт-Петербурга в 2025 году в городских оздоровительных лагерях с дневным пребыванием детей </w:t>
      </w:r>
    </w:p>
    <w:p w14:paraId="7EE598F7" w14:textId="77777777" w:rsidR="00516134" w:rsidRPr="00516134" w:rsidRDefault="00516134" w:rsidP="0051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202"/>
        <w:gridCol w:w="4281"/>
        <w:gridCol w:w="1672"/>
        <w:gridCol w:w="2013"/>
      </w:tblGrid>
      <w:tr w:rsidR="00516134" w:rsidRPr="00516134" w14:paraId="6E8A107A" w14:textId="77777777" w:rsidTr="00336D34">
        <w:trPr>
          <w:trHeight w:val="670"/>
        </w:trPr>
        <w:tc>
          <w:tcPr>
            <w:tcW w:w="454" w:type="dxa"/>
          </w:tcPr>
          <w:p w14:paraId="492A2681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02" w:type="dxa"/>
          </w:tcPr>
          <w:p w14:paraId="7113F68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14:paraId="25E6A1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</w:t>
            </w:r>
          </w:p>
        </w:tc>
        <w:tc>
          <w:tcPr>
            <w:tcW w:w="4281" w:type="dxa"/>
          </w:tcPr>
          <w:p w14:paraId="1BD4EF2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дислокации ГОЛ</w:t>
            </w:r>
          </w:p>
          <w:p w14:paraId="52E81A7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1672" w:type="dxa"/>
          </w:tcPr>
          <w:p w14:paraId="2D4D0D6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0007A95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013" w:type="dxa"/>
          </w:tcPr>
          <w:p w14:paraId="40F7692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</w:t>
            </w:r>
          </w:p>
        </w:tc>
      </w:tr>
      <w:tr w:rsidR="00516134" w:rsidRPr="00516134" w14:paraId="3F4B421F" w14:textId="77777777" w:rsidTr="00336D34">
        <w:trPr>
          <w:trHeight w:val="670"/>
        </w:trPr>
        <w:tc>
          <w:tcPr>
            <w:tcW w:w="15622" w:type="dxa"/>
            <w:gridSpan w:val="5"/>
          </w:tcPr>
          <w:p w14:paraId="41A703D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Весенние каникулы: 24.03.2025 - 28.03.2025</w:t>
            </w:r>
          </w:p>
        </w:tc>
      </w:tr>
      <w:tr w:rsidR="00516134" w:rsidRPr="00516134" w14:paraId="1464DBC7" w14:textId="77777777" w:rsidTr="00336D34">
        <w:trPr>
          <w:trHeight w:val="670"/>
        </w:trPr>
        <w:tc>
          <w:tcPr>
            <w:tcW w:w="454" w:type="dxa"/>
          </w:tcPr>
          <w:p w14:paraId="45347222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826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602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C75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198412, Санкт-Петербург, г. 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Сафронова, д.5</w:t>
            </w:r>
          </w:p>
        </w:tc>
        <w:tc>
          <w:tcPr>
            <w:tcW w:w="1672" w:type="dxa"/>
          </w:tcPr>
          <w:p w14:paraId="0484C641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74B6659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</w:tr>
      <w:tr w:rsidR="00516134" w:rsidRPr="00516134" w14:paraId="39781A96" w14:textId="77777777" w:rsidTr="00336D34">
        <w:trPr>
          <w:trHeight w:val="670"/>
        </w:trPr>
        <w:tc>
          <w:tcPr>
            <w:tcW w:w="454" w:type="dxa"/>
          </w:tcPr>
          <w:p w14:paraId="7C502D7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309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C79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6EB5EE5C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</w:tcPr>
          <w:p w14:paraId="5486264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62E5FF14" w14:textId="77777777" w:rsidTr="00336D34">
        <w:trPr>
          <w:trHeight w:val="477"/>
        </w:trPr>
        <w:tc>
          <w:tcPr>
            <w:tcW w:w="15622" w:type="dxa"/>
            <w:gridSpan w:val="5"/>
          </w:tcPr>
          <w:p w14:paraId="4FA0B25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1 смена: 26.05.2024-25.06.2024</w:t>
            </w:r>
          </w:p>
        </w:tc>
      </w:tr>
      <w:tr w:rsidR="00516134" w:rsidRPr="00516134" w14:paraId="3D99884C" w14:textId="77777777" w:rsidTr="00336D34">
        <w:trPr>
          <w:trHeight w:val="718"/>
        </w:trPr>
        <w:tc>
          <w:tcPr>
            <w:tcW w:w="454" w:type="dxa"/>
          </w:tcPr>
          <w:p w14:paraId="2C7795C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D2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319 Петродворцового района Санкт-Петербурга имени Героя Российской Федерации Д.А. </w:t>
            </w:r>
            <w:proofErr w:type="gramStart"/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Соловьева,   </w:t>
            </w:r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CD92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198504, Санкт-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Петербург,  г.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Петергоф,  Бобыльская дорога,  д. 59, корпус 2, литера А</w:t>
            </w:r>
          </w:p>
        </w:tc>
        <w:tc>
          <w:tcPr>
            <w:tcW w:w="1672" w:type="dxa"/>
          </w:tcPr>
          <w:p w14:paraId="06F835A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7B30244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14:paraId="00EDCB3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Шкорина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</w:tr>
      <w:tr w:rsidR="00516134" w:rsidRPr="00516134" w14:paraId="3AABB857" w14:textId="77777777" w:rsidTr="00336D34">
        <w:trPr>
          <w:trHeight w:val="552"/>
        </w:trPr>
        <w:tc>
          <w:tcPr>
            <w:tcW w:w="454" w:type="dxa"/>
          </w:tcPr>
          <w:p w14:paraId="460E8F7F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FCE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542 Петродворцового района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56B" w14:textId="6D7AA2A3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198510, Санкт-Петербург, г. Петергоф, Санкт-Петербургский проспект, дом 4, литер А</w:t>
            </w:r>
          </w:p>
        </w:tc>
        <w:tc>
          <w:tcPr>
            <w:tcW w:w="1672" w:type="dxa"/>
          </w:tcPr>
          <w:p w14:paraId="093ECCB6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4940167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Анна 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Шахабудиновна</w:t>
            </w:r>
            <w:proofErr w:type="spellEnd"/>
          </w:p>
        </w:tc>
      </w:tr>
      <w:tr w:rsidR="00516134" w:rsidRPr="00516134" w14:paraId="4B97F5F4" w14:textId="77777777" w:rsidTr="00336D34">
        <w:trPr>
          <w:trHeight w:val="552"/>
        </w:trPr>
        <w:tc>
          <w:tcPr>
            <w:tcW w:w="454" w:type="dxa"/>
          </w:tcPr>
          <w:p w14:paraId="68CBAFE7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2A00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412 Петродворцового района Санкт-Петербурга имени </w:t>
            </w:r>
            <w:proofErr w:type="spellStart"/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М.А.Аветисяна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038" w14:textId="6096757F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198516, Санкт-Петербург, г. Петергоф, Санкт-Петербургский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д.61, лит.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72" w:type="dxa"/>
          </w:tcPr>
          <w:p w14:paraId="67A6B59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13" w:type="dxa"/>
          </w:tcPr>
          <w:p w14:paraId="0191A5F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Анна Константиновна</w:t>
            </w:r>
          </w:p>
        </w:tc>
      </w:tr>
      <w:tr w:rsidR="00516134" w:rsidRPr="00516134" w14:paraId="7B50595F" w14:textId="77777777" w:rsidTr="00336D34">
        <w:trPr>
          <w:trHeight w:val="552"/>
        </w:trPr>
        <w:tc>
          <w:tcPr>
            <w:tcW w:w="454" w:type="dxa"/>
          </w:tcPr>
          <w:p w14:paraId="1FC35E9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111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Дом детского творчества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678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198516, Санкт-Петербург, </w:t>
            </w:r>
          </w:p>
          <w:p w14:paraId="2C26D36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г. Петергоф, Санкт-Петербургский проспект, дом 4а, литер Б</w:t>
            </w:r>
          </w:p>
        </w:tc>
        <w:tc>
          <w:tcPr>
            <w:tcW w:w="1672" w:type="dxa"/>
          </w:tcPr>
          <w:p w14:paraId="6888C6AB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3" w:type="dxa"/>
          </w:tcPr>
          <w:p w14:paraId="623A8D6C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Светлана Васильевна</w:t>
            </w:r>
          </w:p>
        </w:tc>
      </w:tr>
      <w:tr w:rsidR="00516134" w:rsidRPr="00516134" w14:paraId="710E3381" w14:textId="77777777" w:rsidTr="00336D34">
        <w:trPr>
          <w:trHeight w:val="480"/>
        </w:trPr>
        <w:tc>
          <w:tcPr>
            <w:tcW w:w="454" w:type="dxa"/>
          </w:tcPr>
          <w:p w14:paraId="54819C5A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2" w:type="dxa"/>
          </w:tcPr>
          <w:p w14:paraId="0B5818DE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Петродворцового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4DBEACE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26FBF2DC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</w:tcPr>
          <w:p w14:paraId="2AA0ACB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2041FBDC" w14:textId="77777777" w:rsidTr="00336D34">
        <w:trPr>
          <w:trHeight w:val="546"/>
        </w:trPr>
        <w:tc>
          <w:tcPr>
            <w:tcW w:w="454" w:type="dxa"/>
          </w:tcPr>
          <w:p w14:paraId="48DACBF5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45A8" w14:textId="77777777" w:rsidR="00516134" w:rsidRPr="00516134" w:rsidRDefault="00516134" w:rsidP="0051613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  № 417 Петродворцового района Санкт-Петербурга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4BC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198411, Санкт-Петербург, г. </w:t>
            </w:r>
            <w:proofErr w:type="gram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улица Жоры Антоненко, дом 1, лит. А</w:t>
            </w:r>
          </w:p>
        </w:tc>
        <w:tc>
          <w:tcPr>
            <w:tcW w:w="1672" w:type="dxa"/>
          </w:tcPr>
          <w:p w14:paraId="274C7457" w14:textId="77777777" w:rsidR="00516134" w:rsidRPr="00516134" w:rsidRDefault="00516134" w:rsidP="00516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13" w:type="dxa"/>
          </w:tcPr>
          <w:p w14:paraId="3B17EF3E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Марина Борисовна</w:t>
            </w:r>
          </w:p>
        </w:tc>
      </w:tr>
      <w:tr w:rsidR="00516134" w:rsidRPr="00516134" w14:paraId="636DC998" w14:textId="77777777" w:rsidTr="00336D34">
        <w:trPr>
          <w:trHeight w:val="546"/>
        </w:trPr>
        <w:tc>
          <w:tcPr>
            <w:tcW w:w="454" w:type="dxa"/>
          </w:tcPr>
          <w:p w14:paraId="1E67F4B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2" w:type="dxa"/>
          </w:tcPr>
          <w:p w14:paraId="15233F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Дом детского творчества Петродворцового района Санкт-Петербурга «Ораниенбаум»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496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198412, Санкт-Петербург, г. </w:t>
            </w:r>
            <w:proofErr w:type="gram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Ломоносов,   </w:t>
            </w:r>
            <w:proofErr w:type="gram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ул. Александровская, д.38,лит А</w:t>
            </w:r>
          </w:p>
        </w:tc>
        <w:tc>
          <w:tcPr>
            <w:tcW w:w="1672" w:type="dxa"/>
          </w:tcPr>
          <w:p w14:paraId="608826C3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3" w:type="dxa"/>
          </w:tcPr>
          <w:p w14:paraId="6243F07D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Лукашина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</w:tr>
      <w:tr w:rsidR="00516134" w:rsidRPr="00516134" w14:paraId="435D4932" w14:textId="77777777" w:rsidTr="00336D34">
        <w:trPr>
          <w:trHeight w:val="618"/>
        </w:trPr>
        <w:tc>
          <w:tcPr>
            <w:tcW w:w="454" w:type="dxa"/>
          </w:tcPr>
          <w:p w14:paraId="05DBB26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2" w:type="dxa"/>
          </w:tcPr>
          <w:p w14:paraId="5858A9C8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C76419C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3FBFE35A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  <w:p w14:paraId="3F81B9D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EC2D474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  <w:tr w:rsidR="00516134" w:rsidRPr="00516134" w14:paraId="7FB470B6" w14:textId="77777777" w:rsidTr="00336D34">
        <w:trPr>
          <w:trHeight w:val="618"/>
        </w:trPr>
        <w:tc>
          <w:tcPr>
            <w:tcW w:w="454" w:type="dxa"/>
          </w:tcPr>
          <w:p w14:paraId="6CCDE219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202" w:type="dxa"/>
          </w:tcPr>
          <w:p w14:paraId="3167B83E" w14:textId="56CE9952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едняя общеобразовательная школа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413 Петродворцового района Санкт-Петербурга</w:t>
            </w:r>
          </w:p>
        </w:tc>
        <w:tc>
          <w:tcPr>
            <w:tcW w:w="4281" w:type="dxa"/>
          </w:tcPr>
          <w:p w14:paraId="7313F0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Санкт-Петербург, п. Стрельна,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Волхонское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шоссе, д. 26</w:t>
            </w:r>
          </w:p>
        </w:tc>
        <w:tc>
          <w:tcPr>
            <w:tcW w:w="1672" w:type="dxa"/>
          </w:tcPr>
          <w:p w14:paraId="5EF9622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</w:tcPr>
          <w:p w14:paraId="20372C8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Бояр Надежда Леонидовна</w:t>
            </w:r>
          </w:p>
        </w:tc>
      </w:tr>
      <w:tr w:rsidR="00516134" w:rsidRPr="00516134" w14:paraId="7F15B28C" w14:textId="77777777" w:rsidTr="00336D34">
        <w:trPr>
          <w:trHeight w:val="426"/>
        </w:trPr>
        <w:tc>
          <w:tcPr>
            <w:tcW w:w="15622" w:type="dxa"/>
            <w:gridSpan w:val="5"/>
          </w:tcPr>
          <w:p w14:paraId="4854FA5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Летние каникулы 2 смена: 26.06.2025-24.07.2025</w:t>
            </w:r>
          </w:p>
        </w:tc>
      </w:tr>
      <w:tr w:rsidR="00516134" w:rsidRPr="00516134" w14:paraId="78019517" w14:textId="77777777" w:rsidTr="00336D34">
        <w:trPr>
          <w:trHeight w:val="707"/>
        </w:trPr>
        <w:tc>
          <w:tcPr>
            <w:tcW w:w="454" w:type="dxa"/>
          </w:tcPr>
          <w:p w14:paraId="7E6FB33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00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</w:t>
            </w:r>
          </w:p>
          <w:p w14:paraId="694623D8" w14:textId="035EF8C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439 Петродворцового района</w:t>
            </w: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B1B" w14:textId="77777777" w:rsidR="00516134" w:rsidRPr="00516134" w:rsidRDefault="00516134" w:rsidP="0051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198516, Санкт-Петербург, г. Петергоф, </w:t>
            </w:r>
          </w:p>
          <w:p w14:paraId="41E8EB64" w14:textId="77777777" w:rsidR="00516134" w:rsidRPr="00516134" w:rsidRDefault="00516134" w:rsidP="005161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Блан-</w:t>
            </w:r>
            <w:proofErr w:type="spellStart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Менильская</w:t>
            </w:r>
            <w:proofErr w:type="spellEnd"/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улица, дом 5, литер А</w:t>
            </w:r>
          </w:p>
        </w:tc>
        <w:tc>
          <w:tcPr>
            <w:tcW w:w="1672" w:type="dxa"/>
          </w:tcPr>
          <w:p w14:paraId="1F9B3A57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2119DB5F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Гнездилова Виктория Николаевна</w:t>
            </w:r>
          </w:p>
        </w:tc>
      </w:tr>
      <w:tr w:rsidR="00516134" w:rsidRPr="00516134" w14:paraId="7DB3FDFA" w14:textId="77777777" w:rsidTr="00336D34">
        <w:trPr>
          <w:trHeight w:val="707"/>
        </w:trPr>
        <w:tc>
          <w:tcPr>
            <w:tcW w:w="454" w:type="dxa"/>
          </w:tcPr>
          <w:p w14:paraId="6FC17B6E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2" w:type="dxa"/>
          </w:tcPr>
          <w:p w14:paraId="6CA91056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</w:t>
            </w: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 общеобразовательное учреждение лицей № 419 Петродворцового района Санкт-Петербурга</w:t>
            </w:r>
          </w:p>
        </w:tc>
        <w:tc>
          <w:tcPr>
            <w:tcW w:w="4281" w:type="dxa"/>
          </w:tcPr>
          <w:p w14:paraId="2CE4AA4E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Санкт-Петербург, г. Петергоф, ул. Ботаническая, д.8, литер А</w:t>
            </w:r>
          </w:p>
        </w:tc>
        <w:tc>
          <w:tcPr>
            <w:tcW w:w="1672" w:type="dxa"/>
          </w:tcPr>
          <w:p w14:paraId="5B663DF0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013" w:type="dxa"/>
          </w:tcPr>
          <w:p w14:paraId="7C630497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Ставицкая Светлана Владимировна</w:t>
            </w:r>
          </w:p>
        </w:tc>
      </w:tr>
      <w:tr w:rsidR="00516134" w:rsidRPr="00516134" w14:paraId="5041A246" w14:textId="77777777" w:rsidTr="00336D34">
        <w:tc>
          <w:tcPr>
            <w:tcW w:w="15622" w:type="dxa"/>
            <w:gridSpan w:val="5"/>
          </w:tcPr>
          <w:p w14:paraId="7D235A06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Осенние каникулы</w:t>
            </w:r>
          </w:p>
        </w:tc>
      </w:tr>
      <w:tr w:rsidR="00516134" w:rsidRPr="00516134" w14:paraId="38260A41" w14:textId="77777777" w:rsidTr="00336D34">
        <w:tc>
          <w:tcPr>
            <w:tcW w:w="454" w:type="dxa"/>
          </w:tcPr>
          <w:p w14:paraId="00FB2848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2" w:type="dxa"/>
          </w:tcPr>
          <w:p w14:paraId="3E450542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429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Петродворцового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Санкт-Петербурга имени Героя Российской Федерации М.Ю. </w:t>
            </w: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Малофеева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</w:tcPr>
          <w:p w14:paraId="78E78A2B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198412, Санкт-Петербург, г. Ломоносов, Дегтярева ул., дом 1/7</w:t>
            </w:r>
          </w:p>
        </w:tc>
        <w:tc>
          <w:tcPr>
            <w:tcW w:w="1672" w:type="dxa"/>
          </w:tcPr>
          <w:p w14:paraId="65AC8D14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</w:tcPr>
          <w:p w14:paraId="27AD230A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</w:tr>
      <w:tr w:rsidR="00516134" w:rsidRPr="00516134" w14:paraId="7EDC1DEA" w14:textId="77777777" w:rsidTr="00336D34">
        <w:tc>
          <w:tcPr>
            <w:tcW w:w="454" w:type="dxa"/>
          </w:tcPr>
          <w:p w14:paraId="26642E5D" w14:textId="77777777" w:rsidR="00516134" w:rsidRPr="00516134" w:rsidRDefault="00516134" w:rsidP="0051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2" w:type="dxa"/>
          </w:tcPr>
          <w:p w14:paraId="6C537BF3" w14:textId="77777777" w:rsidR="00516134" w:rsidRPr="00516134" w:rsidRDefault="00516134" w:rsidP="0051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421 Петродворцового района Санкт-Петербурга</w:t>
            </w:r>
          </w:p>
        </w:tc>
        <w:tc>
          <w:tcPr>
            <w:tcW w:w="4281" w:type="dxa"/>
            <w:shd w:val="clear" w:color="auto" w:fill="auto"/>
          </w:tcPr>
          <w:p w14:paraId="59C71522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198515, Санкт-Петербург, п. Стрельна, Санкт-Петербургское шоссе, д. 102-А</w:t>
            </w:r>
          </w:p>
        </w:tc>
        <w:tc>
          <w:tcPr>
            <w:tcW w:w="1672" w:type="dxa"/>
          </w:tcPr>
          <w:p w14:paraId="45829CEE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  <w:p w14:paraId="3ECB3FA9" w14:textId="77777777" w:rsidR="00516134" w:rsidRPr="00516134" w:rsidRDefault="00516134" w:rsidP="00516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561123" w14:textId="77777777" w:rsidR="00516134" w:rsidRPr="00516134" w:rsidRDefault="00516134" w:rsidP="005161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Юлия Александровна</w:t>
            </w:r>
          </w:p>
        </w:tc>
      </w:tr>
    </w:tbl>
    <w:p w14:paraId="5D748EAB" w14:textId="77777777" w:rsidR="00516134" w:rsidRPr="00516134" w:rsidRDefault="00516134" w:rsidP="0051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EE530FF" w14:textId="5B922F47" w:rsidR="00F97C07" w:rsidRDefault="00516134" w:rsidP="005161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ИТОГО:   </w:t>
      </w:r>
      <w:proofErr w:type="gramEnd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</w:t>
      </w:r>
      <w:bookmarkStart w:id="1" w:name="_GoBack"/>
      <w:bookmarkEnd w:id="1"/>
      <w:r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100+1385+100 человек       </w:t>
      </w:r>
    </w:p>
    <w:sectPr w:rsidR="00F97C07" w:rsidSect="00587F6B">
      <w:pgSz w:w="16838" w:h="11906" w:orient="landscape"/>
      <w:pgMar w:top="426" w:right="5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9484C"/>
    <w:rsid w:val="000D25C0"/>
    <w:rsid w:val="000D4988"/>
    <w:rsid w:val="001811CA"/>
    <w:rsid w:val="00181D33"/>
    <w:rsid w:val="001D1365"/>
    <w:rsid w:val="001D258F"/>
    <w:rsid w:val="00200FDD"/>
    <w:rsid w:val="00210135"/>
    <w:rsid w:val="002C77C7"/>
    <w:rsid w:val="00307448"/>
    <w:rsid w:val="00310A2C"/>
    <w:rsid w:val="00321E6D"/>
    <w:rsid w:val="003B742C"/>
    <w:rsid w:val="004078F6"/>
    <w:rsid w:val="00456DDD"/>
    <w:rsid w:val="00466F2A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725491"/>
    <w:rsid w:val="00746484"/>
    <w:rsid w:val="007555C7"/>
    <w:rsid w:val="00765921"/>
    <w:rsid w:val="00776F8E"/>
    <w:rsid w:val="007B28FA"/>
    <w:rsid w:val="00830787"/>
    <w:rsid w:val="00837081"/>
    <w:rsid w:val="008E5A4A"/>
    <w:rsid w:val="00923B2F"/>
    <w:rsid w:val="009F4CC5"/>
    <w:rsid w:val="00A23211"/>
    <w:rsid w:val="00A34A10"/>
    <w:rsid w:val="00A756BE"/>
    <w:rsid w:val="00A878AF"/>
    <w:rsid w:val="00AE2F67"/>
    <w:rsid w:val="00C33F5A"/>
    <w:rsid w:val="00C979C3"/>
    <w:rsid w:val="00D45E8F"/>
    <w:rsid w:val="00DD6071"/>
    <w:rsid w:val="00E00C6C"/>
    <w:rsid w:val="00E5227C"/>
    <w:rsid w:val="00E80816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408B1A98139D45916960F72A22AF5ABB53F55D6A02E3B77E597ADA1A62DBAE878FACA2Q1A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EE63-A85F-49A7-BF06-1740DD7B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6756</Words>
  <Characters>38512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Елена</cp:lastModifiedBy>
  <cp:revision>26</cp:revision>
  <cp:lastPrinted>2020-10-14T07:56:00Z</cp:lastPrinted>
  <dcterms:created xsi:type="dcterms:W3CDTF">2020-06-28T11:03:00Z</dcterms:created>
  <dcterms:modified xsi:type="dcterms:W3CDTF">2025-01-17T08:26:00Z</dcterms:modified>
</cp:coreProperties>
</file>